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0252" w14:textId="77777777" w:rsidR="00CC4E4A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6376CB0B" w14:textId="77777777" w:rsidR="00511200" w:rsidRPr="00AF5090" w:rsidRDefault="00511200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 xml:space="preserve">History Action Plan </w:t>
      </w:r>
    </w:p>
    <w:p w14:paraId="5F585B3B" w14:textId="77777777" w:rsidR="00511200" w:rsidRPr="00AF5090" w:rsidRDefault="00511200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strike/>
          <w:sz w:val="28"/>
          <w:szCs w:val="28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74"/>
        <w:gridCol w:w="1731"/>
        <w:gridCol w:w="699"/>
        <w:gridCol w:w="362"/>
        <w:gridCol w:w="1411"/>
        <w:gridCol w:w="1170"/>
        <w:gridCol w:w="807"/>
        <w:gridCol w:w="701"/>
        <w:gridCol w:w="460"/>
        <w:gridCol w:w="1671"/>
        <w:gridCol w:w="148"/>
        <w:gridCol w:w="2588"/>
      </w:tblGrid>
      <w:tr w:rsidR="00511200" w:rsidRPr="00AF5090" w14:paraId="2A6AA576" w14:textId="77777777" w:rsidTr="00CC4E4A">
        <w:tc>
          <w:tcPr>
            <w:tcW w:w="13948" w:type="dxa"/>
            <w:gridSpan w:val="13"/>
            <w:shd w:val="clear" w:color="auto" w:fill="B6DDE8"/>
          </w:tcPr>
          <w:p w14:paraId="5BB0D866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bookmarkStart w:id="0" w:name="_Hlk63153806"/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511200" w:rsidRPr="00AF5090" w14:paraId="461A1257" w14:textId="77777777" w:rsidTr="00CC4E4A">
        <w:tc>
          <w:tcPr>
            <w:tcW w:w="4995" w:type="dxa"/>
            <w:gridSpan w:val="4"/>
            <w:shd w:val="clear" w:color="auto" w:fill="auto"/>
          </w:tcPr>
          <w:p w14:paraId="585A62A1" w14:textId="77777777" w:rsidR="00511200" w:rsidRPr="00CC4E4A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Key Improvement Priority: </w:t>
            </w:r>
          </w:p>
          <w:p w14:paraId="1E868E43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B0C56AA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  <w:t>Priority 1-</w:t>
            </w: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Monitor the statutory requirements within the curriculum being taught alongside the coverage across new topics. </w:t>
            </w:r>
          </w:p>
          <w:p w14:paraId="136585B0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  <w:t>Priority 2</w:t>
            </w: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– Collate evidence of coverage throughout school.</w:t>
            </w:r>
          </w:p>
          <w:p w14:paraId="38C660D1" w14:textId="77777777" w:rsidR="00F17A5E" w:rsidRDefault="00511200" w:rsidP="00F17A5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  <w:t>Priority 3</w:t>
            </w: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– </w:t>
            </w:r>
            <w:r w:rsidR="00F17A5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To embed software/ scheme of work across year groups to aid with subject coverage</w:t>
            </w:r>
          </w:p>
          <w:p w14:paraId="2D7D0E64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319DCB5A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D8EF7F1" w14:textId="77777777" w:rsidR="00CC4E4A" w:rsidRP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223" w:type="dxa"/>
            <w:gridSpan w:val="4"/>
            <w:shd w:val="clear" w:color="auto" w:fill="auto"/>
          </w:tcPr>
          <w:p w14:paraId="40CA8D86" w14:textId="77777777" w:rsidR="00511200" w:rsidRPr="009D6F0C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35A437A1" w14:textId="4FBB914F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822AAD"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="00CC4E4A" w:rsidRPr="009D6F0C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822AAD">
              <w:rPr>
                <w:rFonts w:ascii="Arial" w:eastAsia="Times New Roman" w:hAnsi="Arial" w:cs="Arial"/>
                <w:b/>
                <w:lang w:eastAsia="en-GB"/>
              </w:rPr>
              <w:t>2</w:t>
            </w:r>
          </w:p>
          <w:p w14:paraId="77F6EF2E" w14:textId="77777777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42B3CB" w14:textId="77777777" w:rsidR="00511200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34F844CB" w14:textId="39B895EB" w:rsidR="009D6F0C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July 202</w:t>
            </w:r>
            <w:r w:rsidR="00822AAD">
              <w:rPr>
                <w:rFonts w:ascii="Arial" w:eastAsia="Times New Roman" w:hAnsi="Arial" w:cs="Arial"/>
                <w:b/>
                <w:lang w:eastAsia="en-GB"/>
              </w:rPr>
              <w:t>2</w:t>
            </w:r>
          </w:p>
        </w:tc>
        <w:tc>
          <w:tcPr>
            <w:tcW w:w="5730" w:type="dxa"/>
            <w:gridSpan w:val="5"/>
            <w:shd w:val="clear" w:color="auto" w:fill="auto"/>
          </w:tcPr>
          <w:p w14:paraId="3373F59D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A26806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B7D5572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43B0C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9E1EC9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B3ECB21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303933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B33AA4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Lead person accountable for the plan: </w:t>
            </w:r>
            <w:r w:rsidR="00D103C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Mr Taylor</w:t>
            </w:r>
          </w:p>
          <w:p w14:paraId="281844F4" w14:textId="77777777" w:rsidR="00511200" w:rsidRPr="00CC4E4A" w:rsidRDefault="00511200" w:rsidP="00CC4E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511200" w:rsidRPr="00AF5090" w14:paraId="46F1122B" w14:textId="77777777" w:rsidTr="00CC4E4A">
        <w:tc>
          <w:tcPr>
            <w:tcW w:w="2316" w:type="dxa"/>
            <w:gridSpan w:val="2"/>
            <w:shd w:val="clear" w:color="auto" w:fill="B6DDE8"/>
          </w:tcPr>
          <w:p w14:paraId="713E7B4E" w14:textId="77777777" w:rsidR="009D6F0C" w:rsidRDefault="009D6F0C" w:rsidP="009D6F0C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  <w:p w14:paraId="050D482A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632" w:type="dxa"/>
            <w:gridSpan w:val="11"/>
            <w:shd w:val="clear" w:color="auto" w:fill="auto"/>
          </w:tcPr>
          <w:p w14:paraId="69962B3A" w14:textId="77777777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 to be aware of the impact of history and the impacts within Britain. </w:t>
            </w:r>
          </w:p>
          <w:p w14:paraId="41054436" w14:textId="77777777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Children’s awareness of timelines and key events in world history to be increased. </w:t>
            </w:r>
          </w:p>
          <w:p w14:paraId="021693ED" w14:textId="77777777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History curriculum to be delivered across the school with clear progression throughout the school using progression maps provided. </w:t>
            </w:r>
          </w:p>
          <w:p w14:paraId="3735A970" w14:textId="77777777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Monitor the coverage of objectives in line with new curriculum. </w:t>
            </w:r>
          </w:p>
          <w:p w14:paraId="20B20C54" w14:textId="77777777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Complete pupil voice on history to learn the children’s views on History.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  <w:p w14:paraId="698FA670" w14:textId="77777777" w:rsidR="00CC4E4A" w:rsidRPr="00AF5090" w:rsidRDefault="00CC4E4A" w:rsidP="00CC4E4A">
            <w:pPr>
              <w:pStyle w:val="ListParagraph"/>
              <w:spacing w:after="0" w:line="240" w:lineRule="auto"/>
              <w:ind w:left="1440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</w:tc>
      </w:tr>
      <w:bookmarkEnd w:id="0"/>
      <w:tr w:rsidR="00511200" w:rsidRPr="00AF5090" w14:paraId="1002D3ED" w14:textId="77777777" w:rsidTr="009D6F0C">
        <w:trPr>
          <w:trHeight w:val="744"/>
        </w:trPr>
        <w:tc>
          <w:tcPr>
            <w:tcW w:w="5382" w:type="dxa"/>
            <w:gridSpan w:val="5"/>
            <w:shd w:val="clear" w:color="auto" w:fill="auto"/>
          </w:tcPr>
          <w:p w14:paraId="2952E2A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BCDCAC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9D6F0C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2144" w:type="dxa"/>
            <w:gridSpan w:val="3"/>
            <w:shd w:val="clear" w:color="auto" w:fill="auto"/>
          </w:tcPr>
          <w:p w14:paraId="50E91147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1848BAAB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392DFED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3496A4AC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12382C2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511200" w:rsidRPr="00AF5090" w14:paraId="2DD6DCA9" w14:textId="77777777" w:rsidTr="00CC4E4A">
        <w:tc>
          <w:tcPr>
            <w:tcW w:w="5382" w:type="dxa"/>
            <w:gridSpan w:val="5"/>
            <w:shd w:val="clear" w:color="auto" w:fill="auto"/>
          </w:tcPr>
          <w:p w14:paraId="5788D2F5" w14:textId="77777777" w:rsidR="00511200" w:rsidRPr="00CC4E4A" w:rsidRDefault="00511200" w:rsidP="005112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Monitor the statutory requirements within the curriculum being taught alongside the coverage across new topics. </w:t>
            </w:r>
          </w:p>
          <w:p w14:paraId="3711F31F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6A8B83D" w14:textId="77777777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9D6F0C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Match up our long</w:t>
            </w:r>
            <w:r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-</w:t>
            </w:r>
            <w:r w:rsidRPr="009D6F0C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term plans with the NC to ensure coverage is happening across school</w:t>
            </w:r>
          </w:p>
        </w:tc>
        <w:tc>
          <w:tcPr>
            <w:tcW w:w="2144" w:type="dxa"/>
            <w:gridSpan w:val="3"/>
            <w:shd w:val="clear" w:color="auto" w:fill="auto"/>
          </w:tcPr>
          <w:p w14:paraId="51B0DD0B" w14:textId="6AF70DBD" w:rsidR="00511200" w:rsidRPr="00CC4E4A" w:rsidRDefault="00822AAD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21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091CC385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2F857499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</w:tr>
      <w:tr w:rsidR="00511200" w:rsidRPr="00AF5090" w14:paraId="45E71D40" w14:textId="77777777" w:rsidTr="00CC4E4A">
        <w:tc>
          <w:tcPr>
            <w:tcW w:w="5382" w:type="dxa"/>
            <w:gridSpan w:val="5"/>
            <w:shd w:val="clear" w:color="auto" w:fill="auto"/>
          </w:tcPr>
          <w:p w14:paraId="26DC1963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Collect samples of work from all classes to monitor impact and attainment. </w:t>
            </w:r>
          </w:p>
          <w:p w14:paraId="64C6A435" w14:textId="77777777" w:rsidR="00CC4E4A" w:rsidRDefault="00CC4E4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</w:p>
          <w:p w14:paraId="33967CC4" w14:textId="77777777" w:rsidR="0024411F" w:rsidRPr="00CC4E4A" w:rsidRDefault="002441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F3D3A2E" w14:textId="77777777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Book looks to be carried out each term</w:t>
            </w:r>
          </w:p>
        </w:tc>
        <w:tc>
          <w:tcPr>
            <w:tcW w:w="2144" w:type="dxa"/>
            <w:gridSpan w:val="3"/>
            <w:shd w:val="clear" w:color="auto" w:fill="auto"/>
          </w:tcPr>
          <w:p w14:paraId="5AEDBB6B" w14:textId="0E0ABE97" w:rsidR="00511200" w:rsidRPr="00CC4E4A" w:rsidRDefault="00822AAD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21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6D3BE75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E27BF6A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Curriculum time to collate.</w:t>
            </w:r>
          </w:p>
        </w:tc>
      </w:tr>
      <w:tr w:rsidR="00511200" w:rsidRPr="00AF5090" w14:paraId="205B4CDD" w14:textId="77777777" w:rsidTr="00CC4E4A">
        <w:tc>
          <w:tcPr>
            <w:tcW w:w="5382" w:type="dxa"/>
            <w:gridSpan w:val="5"/>
            <w:shd w:val="clear" w:color="auto" w:fill="auto"/>
          </w:tcPr>
          <w:p w14:paraId="4E59EEA0" w14:textId="74DAF888" w:rsidR="00511200" w:rsidRDefault="00486085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Compile History resources to audit. Research resources to aid te</w:t>
            </w:r>
            <w:r w:rsidR="00822AAD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ching</w:t>
            </w:r>
            <w:r w:rsidR="00822AAD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 including </w:t>
            </w:r>
            <w:r w:rsidR="00615F3E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>Collins</w:t>
            </w:r>
            <w:r w:rsidR="00822AAD"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  <w:t xml:space="preserve"> scheme</w:t>
            </w:r>
          </w:p>
          <w:p w14:paraId="6B2449D0" w14:textId="77777777" w:rsidR="0024411F" w:rsidRPr="00CC4E4A" w:rsidRDefault="002441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A309AA9" w14:textId="100AAEC4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Subject team to sort resource books and to </w:t>
            </w:r>
            <w:r w:rsidR="00615F3E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buy in Collins History scheme</w:t>
            </w:r>
          </w:p>
        </w:tc>
        <w:tc>
          <w:tcPr>
            <w:tcW w:w="2144" w:type="dxa"/>
            <w:gridSpan w:val="3"/>
            <w:shd w:val="clear" w:color="auto" w:fill="auto"/>
          </w:tcPr>
          <w:p w14:paraId="65AA2706" w14:textId="69C25C30" w:rsidR="00511200" w:rsidRPr="00CC4E4A" w:rsidRDefault="00CC4E4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 w:rsidR="00822AAD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162A1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1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162A1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1850" w:type="dxa"/>
            <w:gridSpan w:val="2"/>
            <w:shd w:val="clear" w:color="auto" w:fill="auto"/>
          </w:tcPr>
          <w:p w14:paraId="4BA80505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  <w:tc>
          <w:tcPr>
            <w:tcW w:w="2588" w:type="dxa"/>
            <w:shd w:val="clear" w:color="auto" w:fill="auto"/>
          </w:tcPr>
          <w:p w14:paraId="07D5639E" w14:textId="4F9DEDD1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Curriculum time to </w:t>
            </w:r>
            <w:r w:rsidR="0048608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collate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. </w:t>
            </w:r>
            <w:r w:rsidR="00615F3E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£353 Collins Scheme</w:t>
            </w:r>
          </w:p>
        </w:tc>
      </w:tr>
      <w:tr w:rsidR="00511200" w:rsidRPr="00AF5090" w14:paraId="5D6AE52B" w14:textId="77777777" w:rsidTr="00CC4E4A">
        <w:tc>
          <w:tcPr>
            <w:tcW w:w="13948" w:type="dxa"/>
            <w:gridSpan w:val="13"/>
            <w:shd w:val="clear" w:color="auto" w:fill="B6DDE8"/>
          </w:tcPr>
          <w:p w14:paraId="69A0710E" w14:textId="77777777" w:rsidR="00D103C5" w:rsidRDefault="00D103C5" w:rsidP="00D103C5">
            <w:r w:rsidRPr="00064841">
              <w:rPr>
                <w:rStyle w:val="Heading1Char"/>
              </w:rPr>
              <w:lastRenderedPageBreak/>
              <w:t>IMPACT / Assessment and monitoring</w:t>
            </w:r>
            <w:r>
              <w:t xml:space="preserve"> </w:t>
            </w:r>
          </w:p>
          <w:p w14:paraId="4B1E1DD2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CC4E4A" w:rsidRPr="00AF5090" w14:paraId="27A07A37" w14:textId="77777777" w:rsidTr="00CC4E4A">
        <w:tc>
          <w:tcPr>
            <w:tcW w:w="2139" w:type="dxa"/>
            <w:shd w:val="clear" w:color="auto" w:fill="auto"/>
          </w:tcPr>
          <w:p w14:paraId="68E68154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6DFC6421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239" w:type="dxa"/>
            <w:gridSpan w:val="3"/>
            <w:shd w:val="clear" w:color="auto" w:fill="auto"/>
          </w:tcPr>
          <w:p w14:paraId="069A466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560" w:type="dxa"/>
            <w:gridSpan w:val="3"/>
            <w:shd w:val="clear" w:color="auto" w:fill="auto"/>
          </w:tcPr>
          <w:p w14:paraId="678C373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092FD3C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46" w:type="dxa"/>
            <w:gridSpan w:val="2"/>
            <w:shd w:val="clear" w:color="auto" w:fill="auto"/>
          </w:tcPr>
          <w:p w14:paraId="0ADBA6F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CC4E4A" w:rsidRPr="00AF5090" w14:paraId="2D6F84AF" w14:textId="77777777" w:rsidTr="00CC4E4A">
        <w:tc>
          <w:tcPr>
            <w:tcW w:w="2139" w:type="dxa"/>
            <w:shd w:val="clear" w:color="auto" w:fill="auto"/>
          </w:tcPr>
          <w:p w14:paraId="527D63D3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All teaching Staff</w:t>
            </w:r>
          </w:p>
          <w:p w14:paraId="2F6B794F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9199581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75894C7A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2F47E3A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14:paraId="73F43BFA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Coverage of History</w:t>
            </w:r>
          </w:p>
        </w:tc>
        <w:tc>
          <w:tcPr>
            <w:tcW w:w="2239" w:type="dxa"/>
            <w:gridSpan w:val="3"/>
            <w:shd w:val="clear" w:color="auto" w:fill="auto"/>
          </w:tcPr>
          <w:p w14:paraId="7BADD144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560" w:type="dxa"/>
            <w:gridSpan w:val="3"/>
            <w:shd w:val="clear" w:color="auto" w:fill="auto"/>
          </w:tcPr>
          <w:p w14:paraId="564209D3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Each term collect samples of work from each class. 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3E7FC1B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Communicate with other members of staff and collate into a folder. </w:t>
            </w:r>
          </w:p>
        </w:tc>
        <w:tc>
          <w:tcPr>
            <w:tcW w:w="2746" w:type="dxa"/>
            <w:gridSpan w:val="2"/>
            <w:shd w:val="clear" w:color="auto" w:fill="auto"/>
          </w:tcPr>
          <w:p w14:paraId="46365534" w14:textId="77777777" w:rsidR="00511200" w:rsidRPr="00D93113" w:rsidRDefault="00D103C5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F17A5E" w:rsidRPr="00AF5090" w14:paraId="33FF65D3" w14:textId="77777777" w:rsidTr="00CC4E4A">
        <w:tc>
          <w:tcPr>
            <w:tcW w:w="2139" w:type="dxa"/>
            <w:shd w:val="clear" w:color="auto" w:fill="auto"/>
          </w:tcPr>
          <w:p w14:paraId="2A41EA6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14:paraId="3DCAD13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239" w:type="dxa"/>
            <w:gridSpan w:val="3"/>
            <w:shd w:val="clear" w:color="auto" w:fill="auto"/>
          </w:tcPr>
          <w:p w14:paraId="28C98D6A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14:paraId="5742F233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14:paraId="3E526E70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14:paraId="7B638557" w14:textId="77777777" w:rsidR="00F17A5E" w:rsidRPr="00D93113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  <w:tr w:rsidR="00511200" w:rsidRPr="00AF5090" w14:paraId="29583BE3" w14:textId="77777777" w:rsidTr="00CC4E4A">
        <w:tc>
          <w:tcPr>
            <w:tcW w:w="13948" w:type="dxa"/>
            <w:gridSpan w:val="13"/>
            <w:shd w:val="clear" w:color="auto" w:fill="auto"/>
          </w:tcPr>
          <w:p w14:paraId="67F21602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 xml:space="preserve">Evaluation against success criteria. </w:t>
            </w:r>
          </w:p>
          <w:p w14:paraId="4D433A12" w14:textId="77777777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27179B3C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FAB0657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F1F24A0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18CCF2F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9924D8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CB5967A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D5A9D03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8465BFF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E4432A8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38FE39AC" w14:textId="77777777" w:rsidR="00511200" w:rsidRDefault="00511200" w:rsidP="00511200"/>
    <w:p w14:paraId="0BF75CE5" w14:textId="77777777" w:rsidR="00511200" w:rsidRDefault="00511200" w:rsidP="00511200"/>
    <w:p w14:paraId="2BB375C4" w14:textId="77777777" w:rsidR="00C94A73" w:rsidRDefault="00C94A73"/>
    <w:sectPr w:rsidR="00C94A73" w:rsidSect="00B12C4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C9CF3" w14:textId="77777777" w:rsidR="003D0C7D" w:rsidRDefault="003D0C7D" w:rsidP="003D0C7D">
      <w:pPr>
        <w:spacing w:after="0" w:line="240" w:lineRule="auto"/>
      </w:pPr>
      <w:r>
        <w:separator/>
      </w:r>
    </w:p>
  </w:endnote>
  <w:endnote w:type="continuationSeparator" w:id="0">
    <w:p w14:paraId="3A3E0373" w14:textId="77777777" w:rsidR="003D0C7D" w:rsidRDefault="003D0C7D" w:rsidP="003D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A54BB" w14:textId="77777777" w:rsidR="003D0C7D" w:rsidRDefault="003D0C7D" w:rsidP="003D0C7D">
      <w:pPr>
        <w:spacing w:after="0" w:line="240" w:lineRule="auto"/>
      </w:pPr>
      <w:r>
        <w:separator/>
      </w:r>
    </w:p>
  </w:footnote>
  <w:footnote w:type="continuationSeparator" w:id="0">
    <w:p w14:paraId="35C14C65" w14:textId="77777777" w:rsidR="003D0C7D" w:rsidRDefault="003D0C7D" w:rsidP="003D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62B3" w14:textId="77777777" w:rsidR="003D0C7D" w:rsidRDefault="003D0C7D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EDE8810" wp14:editId="5A169F2F">
          <wp:simplePos x="0" y="0"/>
          <wp:positionH relativeFrom="column">
            <wp:posOffset>7200900</wp:posOffset>
          </wp:positionH>
          <wp:positionV relativeFrom="paragraph">
            <wp:posOffset>-105410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71F51"/>
    <w:rsid w:val="00162A14"/>
    <w:rsid w:val="0024411F"/>
    <w:rsid w:val="002E6715"/>
    <w:rsid w:val="003D0C7D"/>
    <w:rsid w:val="00486085"/>
    <w:rsid w:val="004C707C"/>
    <w:rsid w:val="00511200"/>
    <w:rsid w:val="00615F3E"/>
    <w:rsid w:val="0077193D"/>
    <w:rsid w:val="00822AAD"/>
    <w:rsid w:val="009D6F0C"/>
    <w:rsid w:val="00C94A73"/>
    <w:rsid w:val="00CC4E4A"/>
    <w:rsid w:val="00D103C5"/>
    <w:rsid w:val="00F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070EC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paragraph" w:styleId="Heading1">
    <w:name w:val="heading 1"/>
    <w:basedOn w:val="Normal"/>
    <w:next w:val="Normal"/>
    <w:link w:val="Heading1Char"/>
    <w:uiPriority w:val="9"/>
    <w:qFormat/>
    <w:rsid w:val="00D103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D"/>
  </w:style>
  <w:style w:type="paragraph" w:styleId="Footer">
    <w:name w:val="footer"/>
    <w:basedOn w:val="Normal"/>
    <w:link w:val="Foot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3" ma:contentTypeDescription="Create a new document." ma:contentTypeScope="" ma:versionID="084615bea6adb9ec6d40b04bd2cd8535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23342d84cedbb21331c33da5db025381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44230-2203-47B3-B0D9-84D36CB9D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47F44-3B17-4B41-B687-E8E2B1894686}"/>
</file>

<file path=customXml/itemProps3.xml><?xml version="1.0" encoding="utf-8"?>
<ds:datastoreItem xmlns:ds="http://schemas.openxmlformats.org/officeDocument/2006/customXml" ds:itemID="{1A282E2D-A394-4E14-8169-747164A76D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Chris Taylor</cp:lastModifiedBy>
  <cp:revision>2</cp:revision>
  <dcterms:created xsi:type="dcterms:W3CDTF">2021-10-01T11:42:00Z</dcterms:created>
  <dcterms:modified xsi:type="dcterms:W3CDTF">2021-10-01T11:42:00Z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  <property fmtid="{D5CDD505-2E9C-101B-9397-08002B2CF9AE}" pid="3" name="Order">
    <vt:r8>124600</vt:r8>
  </property>
</Properties>
</file>